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535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6"/>
      </w:tblGrid>
      <w:tr w:rsidR="00F57FE2" w:rsidRPr="00665294" w:rsidTr="003B7466">
        <w:trPr>
          <w:trHeight w:val="1"/>
        </w:trPr>
        <w:tc>
          <w:tcPr>
            <w:tcW w:w="9152" w:type="dxa"/>
            <w:shd w:val="clear" w:color="000000" w:fill="FFFFFF"/>
            <w:tcMar>
              <w:left w:w="108" w:type="dxa"/>
              <w:right w:w="108" w:type="dxa"/>
            </w:tcMar>
          </w:tcPr>
          <w:p w:rsidR="002A7CA8" w:rsidRPr="00665294" w:rsidRDefault="00F57FE2" w:rsidP="009A5318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УТВЕРЖДАЮ</w:t>
            </w:r>
          </w:p>
          <w:p w:rsidR="002A7CA8" w:rsidRPr="00665294" w:rsidRDefault="00F57FE2" w:rsidP="009A5318">
            <w:pPr>
              <w:tabs>
                <w:tab w:val="left" w:pos="3203"/>
              </w:tabs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ab/>
            </w:r>
          </w:p>
          <w:p w:rsidR="002A7CA8" w:rsidRPr="00665294" w:rsidRDefault="00F57FE2" w:rsidP="009A5318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Министр образования </w:t>
            </w:r>
          </w:p>
          <w:p w:rsidR="002A7CA8" w:rsidRPr="00665294" w:rsidRDefault="00F57FE2" w:rsidP="009A5318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Тульской области </w:t>
            </w:r>
          </w:p>
          <w:p w:rsidR="002A7CA8" w:rsidRPr="00665294" w:rsidRDefault="00F57FE2" w:rsidP="009A5318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__________ </w:t>
            </w:r>
            <w:r w:rsidR="001F38EB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О</w:t>
            </w: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.А. </w:t>
            </w:r>
            <w:r w:rsidR="001F38EB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Осташко</w:t>
            </w:r>
          </w:p>
          <w:p w:rsidR="002A7CA8" w:rsidRPr="00665294" w:rsidRDefault="00530D7D" w:rsidP="009A5318">
            <w:pPr>
              <w:spacing w:after="0" w:line="240" w:lineRule="auto"/>
              <w:jc w:val="right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«</w:t>
            </w:r>
            <w:r w:rsidR="001F38EB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__</w:t>
            </w:r>
            <w:r w:rsidR="00F57FE2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»  ____</w:t>
            </w:r>
            <w:r w:rsidR="001F38EB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________ </w:t>
            </w:r>
            <w:r w:rsidR="00F57FE2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202</w:t>
            </w:r>
            <w:r w:rsidR="00047BAA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5</w:t>
            </w:r>
            <w:r w:rsidR="00F57FE2" w:rsidRPr="00665294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г.</w:t>
            </w:r>
          </w:p>
        </w:tc>
      </w:tr>
    </w:tbl>
    <w:p w:rsidR="002A7CA8" w:rsidRPr="00665294" w:rsidRDefault="002A7CA8" w:rsidP="009A5318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F75CAF" w:rsidRPr="00665294" w:rsidRDefault="00FD55A0" w:rsidP="009A531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65294">
        <w:rPr>
          <w:rFonts w:ascii="PT Astra Serif" w:eastAsia="Times New Roman" w:hAnsi="PT Astra Serif" w:cs="Times New Roman"/>
          <w:b/>
          <w:sz w:val="28"/>
          <w:szCs w:val="28"/>
        </w:rPr>
        <w:t>План</w:t>
      </w:r>
      <w:r w:rsidR="009C2061" w:rsidRPr="00665294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9C2061" w:rsidRPr="00665294">
        <w:rPr>
          <w:rFonts w:ascii="PT Astra Serif" w:eastAsia="Times New Roman" w:hAnsi="PT Astra Serif" w:cs="Times New Roman"/>
          <w:b/>
          <w:sz w:val="28"/>
          <w:szCs w:val="28"/>
        </w:rPr>
        <w:br/>
      </w:r>
      <w:r w:rsidR="00F75CAF" w:rsidRPr="00665294">
        <w:rPr>
          <w:rFonts w:ascii="PT Astra Serif" w:eastAsia="Times New Roman" w:hAnsi="PT Astra Serif" w:cs="Times New Roman"/>
          <w:b/>
          <w:sz w:val="28"/>
          <w:szCs w:val="28"/>
        </w:rPr>
        <w:t xml:space="preserve">по устранению недостатков, выявленных в ходе независимой </w:t>
      </w:r>
    </w:p>
    <w:p w:rsidR="00F75CAF" w:rsidRPr="00665294" w:rsidRDefault="00F75CAF" w:rsidP="009A531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u w:val="single"/>
        </w:rPr>
      </w:pPr>
      <w:r w:rsidRPr="00665294">
        <w:rPr>
          <w:rFonts w:ascii="PT Astra Serif" w:eastAsia="Times New Roman" w:hAnsi="PT Astra Serif" w:cs="Times New Roman"/>
          <w:b/>
          <w:sz w:val="28"/>
          <w:szCs w:val="28"/>
        </w:rPr>
        <w:t xml:space="preserve">оценки качества условий осуществления образовательной деятельности </w:t>
      </w:r>
    </w:p>
    <w:p w:rsidR="00F75CAF" w:rsidRPr="00665294" w:rsidRDefault="00014065" w:rsidP="009A531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665294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t>Г</w:t>
      </w:r>
      <w:r w:rsidR="00047BAA" w:rsidRPr="00665294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t>П</w:t>
      </w:r>
      <w:r w:rsidRPr="00665294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t>ОУ ТО «</w:t>
      </w:r>
      <w:r w:rsidR="00A70823" w:rsidRPr="00A70823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t>Тульский государственный технологический колледж</w:t>
      </w:r>
      <w:r w:rsidRPr="00665294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t>»</w:t>
      </w:r>
      <w:r w:rsidR="00F75CAF" w:rsidRPr="00665294">
        <w:rPr>
          <w:rFonts w:ascii="PT Astra Serif" w:eastAsia="Times New Roman" w:hAnsi="PT Astra Serif" w:cs="Times New Roman"/>
          <w:b/>
          <w:sz w:val="28"/>
          <w:szCs w:val="28"/>
          <w:u w:val="single"/>
        </w:rPr>
        <w:br/>
      </w:r>
      <w:r w:rsidR="00F75CAF" w:rsidRPr="00665294">
        <w:rPr>
          <w:rFonts w:ascii="PT Astra Serif" w:eastAsia="Times New Roman" w:hAnsi="PT Astra Serif" w:cs="Times New Roman"/>
          <w:b/>
          <w:sz w:val="28"/>
          <w:szCs w:val="28"/>
        </w:rPr>
        <w:t>на 202</w:t>
      </w:r>
      <w:r w:rsidR="00047BAA" w:rsidRPr="00665294">
        <w:rPr>
          <w:rFonts w:ascii="PT Astra Serif" w:eastAsia="Times New Roman" w:hAnsi="PT Astra Serif" w:cs="Times New Roman"/>
          <w:b/>
          <w:sz w:val="28"/>
          <w:szCs w:val="28"/>
        </w:rPr>
        <w:t>5</w:t>
      </w:r>
      <w:r w:rsidR="00F75CAF" w:rsidRPr="00665294">
        <w:rPr>
          <w:rFonts w:ascii="PT Astra Serif" w:eastAsia="Times New Roman" w:hAnsi="PT Astra Serif" w:cs="Times New Roman"/>
          <w:b/>
          <w:sz w:val="28"/>
          <w:szCs w:val="28"/>
        </w:rPr>
        <w:t xml:space="preserve"> год</w:t>
      </w:r>
    </w:p>
    <w:p w:rsidR="00F75CAF" w:rsidRPr="00665294" w:rsidRDefault="00F75CAF" w:rsidP="009A531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0" w:type="auto"/>
        <w:tblInd w:w="-13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"/>
        <w:gridCol w:w="2980"/>
        <w:gridCol w:w="2986"/>
        <w:gridCol w:w="1780"/>
        <w:gridCol w:w="2560"/>
        <w:gridCol w:w="1947"/>
        <w:gridCol w:w="1732"/>
      </w:tblGrid>
      <w:tr w:rsidR="002106CD" w:rsidRPr="00422C5D" w:rsidTr="009A43A9">
        <w:trPr>
          <w:trHeight w:val="1"/>
        </w:trPr>
        <w:tc>
          <w:tcPr>
            <w:tcW w:w="4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Недостатки, выявленные в ходе независимой оценки качества условий осуществления образовательной деятельности</w:t>
            </w:r>
          </w:p>
        </w:tc>
        <w:tc>
          <w:tcPr>
            <w:tcW w:w="2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Наименование мероприятия по устранению недостатков, выявленных в ходе независимой оценки качества условий осуществления образовательной деятельности</w:t>
            </w:r>
          </w:p>
        </w:tc>
        <w:tc>
          <w:tcPr>
            <w:tcW w:w="17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Плановый срок реализации мероприятия</w:t>
            </w:r>
            <w:r w:rsidRPr="00665294">
              <w:rPr>
                <w:rStyle w:val="ab"/>
                <w:rFonts w:ascii="PT Astra Serif" w:eastAsia="Times New Roman" w:hAnsi="PT Astra Serif" w:cs="Times New Roman"/>
                <w:b/>
                <w:sz w:val="26"/>
                <w:szCs w:val="26"/>
              </w:rPr>
              <w:endnoteReference w:id="1"/>
            </w:r>
          </w:p>
        </w:tc>
        <w:tc>
          <w:tcPr>
            <w:tcW w:w="2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422C5D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Сведения о ходе реализации мероприятия</w:t>
            </w:r>
            <w:r>
              <w:rPr>
                <w:rStyle w:val="ab"/>
                <w:rFonts w:ascii="PT Astra Serif" w:eastAsia="Times New Roman" w:hAnsi="PT Astra Serif" w:cs="Times New Roman"/>
                <w:b/>
                <w:sz w:val="26"/>
                <w:szCs w:val="26"/>
              </w:rPr>
              <w:endnoteReference w:id="2"/>
            </w:r>
          </w:p>
        </w:tc>
      </w:tr>
      <w:tr w:rsidR="002106CD" w:rsidRPr="00422C5D" w:rsidTr="009A43A9">
        <w:trPr>
          <w:trHeight w:val="1"/>
        </w:trPr>
        <w:tc>
          <w:tcPr>
            <w:tcW w:w="4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2106CD" w:rsidRPr="00422C5D" w:rsidRDefault="002106CD" w:rsidP="009A5318">
            <w:pPr>
              <w:spacing w:after="0" w:line="240" w:lineRule="auto"/>
              <w:jc w:val="both"/>
              <w:rPr>
                <w:rFonts w:ascii="PT Astra Serif" w:eastAsia="Calibri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422C5D" w:rsidRDefault="002106CD" w:rsidP="009A5318">
            <w:pPr>
              <w:spacing w:after="0" w:line="240" w:lineRule="auto"/>
              <w:jc w:val="both"/>
              <w:rPr>
                <w:rFonts w:ascii="PT Astra Serif" w:eastAsia="Calibri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2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422C5D" w:rsidRDefault="002106CD" w:rsidP="009A5318">
            <w:pPr>
              <w:spacing w:after="0" w:line="240" w:lineRule="auto"/>
              <w:jc w:val="both"/>
              <w:rPr>
                <w:rFonts w:ascii="PT Astra Serif" w:eastAsia="Calibri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17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422C5D" w:rsidRDefault="002106CD" w:rsidP="009A5318">
            <w:pPr>
              <w:spacing w:after="0" w:line="240" w:lineRule="auto"/>
              <w:jc w:val="both"/>
              <w:rPr>
                <w:rFonts w:ascii="PT Astra Serif" w:eastAsia="Calibri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2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422C5D" w:rsidRDefault="002106CD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Реализованные меры по устранению выявленных недостатков</w:t>
            </w:r>
          </w:p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  <w:tcMar>
              <w:left w:w="62" w:type="dxa"/>
              <w:right w:w="62" w:type="dxa"/>
            </w:tcMar>
          </w:tcPr>
          <w:p w:rsidR="002106CD" w:rsidRPr="00665294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Фактический срок реализации</w:t>
            </w:r>
            <w:r>
              <w:rPr>
                <w:rStyle w:val="ab"/>
                <w:rFonts w:ascii="PT Astra Serif" w:eastAsia="Times New Roman" w:hAnsi="PT Astra Serif" w:cs="Times New Roman"/>
                <w:b/>
                <w:sz w:val="26"/>
                <w:szCs w:val="26"/>
              </w:rPr>
              <w:endnoteReference w:id="3"/>
            </w:r>
          </w:p>
        </w:tc>
      </w:tr>
      <w:tr w:rsidR="002106CD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2106CD" w:rsidRPr="00422C5D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I. Открытость и доступность информации об организации, осуществляющей образовательную деятельность</w:t>
            </w:r>
          </w:p>
        </w:tc>
      </w:tr>
      <w:tr w:rsidR="00A157A6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157A6" w:rsidRPr="00422C5D" w:rsidRDefault="00A157A6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Недостатков не обнаружено</w:t>
            </w:r>
          </w:p>
        </w:tc>
      </w:tr>
      <w:tr w:rsidR="002106CD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2106CD" w:rsidRPr="00422C5D" w:rsidRDefault="002106CD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II. Комфортность условий, в которых осуществляется образовательная деятельность</w:t>
            </w:r>
          </w:p>
        </w:tc>
      </w:tr>
      <w:tr w:rsidR="000A7744" w:rsidRPr="00422C5D" w:rsidTr="009A43A9">
        <w:trPr>
          <w:trHeight w:val="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0A7744" w:rsidRPr="00422C5D" w:rsidRDefault="000A7744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1.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C408C3" w:rsidRDefault="000A7744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422C5D">
              <w:rPr>
                <w:rFonts w:ascii="PT Astra Serif" w:eastAsia="Calibri" w:hAnsi="PT Astra Serif" w:cs="Times New Roman"/>
                <w:sz w:val="26"/>
                <w:szCs w:val="26"/>
              </w:rPr>
              <w:t>Незначительн</w:t>
            </w:r>
            <w:r w:rsidR="00EC399B">
              <w:rPr>
                <w:rFonts w:ascii="PT Astra Serif" w:eastAsia="Calibri" w:hAnsi="PT Astra Serif" w:cs="Times New Roman"/>
                <w:sz w:val="26"/>
                <w:szCs w:val="26"/>
              </w:rPr>
              <w:t xml:space="preserve">ое </w:t>
            </w:r>
            <w:r w:rsidRPr="00422C5D">
              <w:rPr>
                <w:rFonts w:ascii="PT Astra Serif" w:eastAsia="Calibri" w:hAnsi="PT Astra Serif" w:cs="Times New Roman"/>
                <w:sz w:val="26"/>
                <w:szCs w:val="26"/>
              </w:rPr>
              <w:t>числ</w:t>
            </w:r>
            <w:r w:rsidR="00EC399B">
              <w:rPr>
                <w:rFonts w:ascii="PT Astra Serif" w:eastAsia="Calibri" w:hAnsi="PT Astra Serif" w:cs="Times New Roman"/>
                <w:sz w:val="26"/>
                <w:szCs w:val="26"/>
              </w:rPr>
              <w:t xml:space="preserve">о </w:t>
            </w:r>
            <w:r w:rsidRPr="00422C5D">
              <w:rPr>
                <w:rFonts w:ascii="PT Astra Serif" w:eastAsia="Calibri" w:hAnsi="PT Astra Serif" w:cs="Times New Roman"/>
                <w:sz w:val="26"/>
                <w:szCs w:val="26"/>
              </w:rPr>
              <w:t>респондентов указали, что они не удов</w:t>
            </w:r>
            <w:r>
              <w:rPr>
                <w:rFonts w:ascii="PT Astra Serif" w:eastAsia="Calibri" w:hAnsi="PT Astra Serif" w:cs="Times New Roman"/>
                <w:sz w:val="26"/>
                <w:szCs w:val="26"/>
              </w:rPr>
              <w:t xml:space="preserve">летворены комфортностью условий, в которых </w:t>
            </w:r>
            <w:r>
              <w:rPr>
                <w:rFonts w:ascii="PT Astra Serif" w:eastAsia="Calibri" w:hAnsi="PT Astra Serif" w:cs="Times New Roman"/>
                <w:sz w:val="26"/>
                <w:szCs w:val="26"/>
              </w:rPr>
              <w:lastRenderedPageBreak/>
              <w:t>осуществляется образовательная деятельность</w:t>
            </w:r>
          </w:p>
        </w:tc>
        <w:tc>
          <w:tcPr>
            <w:tcW w:w="2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77795A" w:rsidRDefault="000A7744" w:rsidP="009A5318">
            <w:pPr>
              <w:spacing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422C5D">
              <w:rPr>
                <w:rFonts w:ascii="PT Astra Serif" w:eastAsia="Calibri" w:hAnsi="PT Astra Serif" w:cs="Times New Roman"/>
                <w:sz w:val="26"/>
                <w:szCs w:val="26"/>
              </w:rPr>
              <w:lastRenderedPageBreak/>
              <w:t xml:space="preserve">Рекомендуется рассмотреть вопрос о повышении комфортности условий, в которых осуществляется </w:t>
            </w:r>
            <w:r w:rsidRPr="00422C5D">
              <w:rPr>
                <w:rFonts w:ascii="PT Astra Serif" w:eastAsia="Calibri" w:hAnsi="PT Astra Serif" w:cs="Times New Roman"/>
                <w:sz w:val="26"/>
                <w:szCs w:val="26"/>
              </w:rPr>
              <w:lastRenderedPageBreak/>
              <w:t>образовательная деятельность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422C5D" w:rsidRDefault="000A7744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C408C3">
              <w:rPr>
                <w:rFonts w:ascii="PT Astra Serif" w:eastAsia="Times New Roman" w:hAnsi="PT Astra Serif" w:cs="Times New Roman"/>
                <w:sz w:val="26"/>
                <w:szCs w:val="26"/>
              </w:rPr>
              <w:lastRenderedPageBreak/>
              <w:t>31.12.2025</w:t>
            </w: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422C5D" w:rsidRDefault="004310B7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Директор </w:t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ГПОУ ТО «Тульский государственный технологический колледж»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br/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lastRenderedPageBreak/>
              <w:t>Захарова Оксана Викторовна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422C5D" w:rsidRDefault="009A43A9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lastRenderedPageBreak/>
              <w:t xml:space="preserve">Проведение </w:t>
            </w:r>
            <w:r w:rsidR="00000245">
              <w:rPr>
                <w:rFonts w:ascii="PT Astra Serif" w:eastAsia="Calibri" w:hAnsi="PT Astra Serif" w:cs="Times New Roman"/>
                <w:sz w:val="26"/>
                <w:szCs w:val="26"/>
              </w:rPr>
              <w:t>ремонт</w:t>
            </w:r>
            <w:r>
              <w:rPr>
                <w:rFonts w:ascii="PT Astra Serif" w:eastAsia="Calibri" w:hAnsi="PT Astra Serif" w:cs="Times New Roman"/>
                <w:sz w:val="26"/>
                <w:szCs w:val="26"/>
              </w:rPr>
              <w:t>а</w:t>
            </w:r>
            <w:r w:rsidR="00000245">
              <w:rPr>
                <w:rFonts w:ascii="PT Astra Serif" w:eastAsia="Calibri" w:hAnsi="PT Astra Serif" w:cs="Times New Roman"/>
                <w:sz w:val="26"/>
                <w:szCs w:val="26"/>
              </w:rPr>
              <w:t xml:space="preserve"> в столовой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0A7744" w:rsidRPr="00422C5D" w:rsidRDefault="000A7744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</w:rPr>
            </w:pPr>
          </w:p>
        </w:tc>
      </w:tr>
      <w:tr w:rsidR="000A7744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0A7744" w:rsidRPr="00422C5D" w:rsidRDefault="000A7744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hAnsi="PT Astra Serif" w:cs="Times New Roman"/>
                <w:b/>
                <w:sz w:val="26"/>
                <w:szCs w:val="26"/>
              </w:rPr>
              <w:lastRenderedPageBreak/>
              <w:t>III. Доступность образовательной деятельности для инвалидов</w:t>
            </w:r>
          </w:p>
        </w:tc>
      </w:tr>
      <w:tr w:rsidR="004310B7" w:rsidRPr="00422C5D" w:rsidTr="009A43A9">
        <w:trPr>
          <w:trHeight w:val="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310B7" w:rsidRPr="00422C5D" w:rsidRDefault="001A1E47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6"/>
                <w:szCs w:val="26"/>
              </w:rPr>
            </w:pPr>
            <w:r>
              <w:rPr>
                <w:rFonts w:ascii="PT Astra Serif" w:hAnsi="PT Astra Serif" w:cs="Times New Roman"/>
                <w:sz w:val="26"/>
                <w:szCs w:val="26"/>
              </w:rPr>
              <w:t>2.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Pr="009E317D" w:rsidRDefault="004310B7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9E317D">
              <w:rPr>
                <w:rFonts w:ascii="PT Astra Serif" w:hAnsi="PT Astra Serif" w:cs="Times New Roman"/>
                <w:sz w:val="26"/>
                <w:szCs w:val="26"/>
              </w:rPr>
              <w:t>Отсутствие сменных кресел-колясок</w:t>
            </w:r>
          </w:p>
        </w:tc>
        <w:tc>
          <w:tcPr>
            <w:tcW w:w="2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Pr="009E317D" w:rsidRDefault="004310B7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6"/>
                <w:szCs w:val="26"/>
              </w:rPr>
            </w:pPr>
            <w:r w:rsidRPr="009E317D">
              <w:rPr>
                <w:rFonts w:ascii="PT Astra Serif" w:hAnsi="PT Astra Serif" w:cs="Times New Roman"/>
                <w:sz w:val="26"/>
                <w:szCs w:val="26"/>
              </w:rPr>
              <w:t>Рекомендуется рассмотреть вопрос о приобретении сменных кресел-колясок</w:t>
            </w:r>
          </w:p>
          <w:p w:rsidR="004310B7" w:rsidRPr="009E317D" w:rsidRDefault="004310B7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Pr="00422C5D" w:rsidRDefault="004310B7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 w:rsidRPr="00C408C3">
              <w:rPr>
                <w:rFonts w:ascii="PT Astra Serif" w:eastAsia="Times New Roman" w:hAnsi="PT Astra Serif" w:cs="Times New Roman"/>
                <w:sz w:val="26"/>
                <w:szCs w:val="26"/>
              </w:rPr>
              <w:t>31.12.2025</w:t>
            </w: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Pr="00422C5D" w:rsidRDefault="004310B7" w:rsidP="009A5318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  <w:highlight w:val="red"/>
              </w:rPr>
            </w:pP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Директор </w:t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ГПОУ ТО «Тульский государственный технологический колледж»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br/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Захарова Оксана Викторовна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Pr="00422C5D" w:rsidRDefault="00000245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  <w:r w:rsidRPr="009A43A9">
              <w:rPr>
                <w:rFonts w:ascii="PT Astra Serif" w:eastAsia="Calibri" w:hAnsi="PT Astra Serif" w:cs="Times New Roman"/>
                <w:sz w:val="26"/>
                <w:szCs w:val="26"/>
              </w:rPr>
              <w:t>закупка сменной кресла-коляски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4310B7" w:rsidRDefault="00BA3A80" w:rsidP="00BA3A80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11</w:t>
            </w:r>
            <w:bookmarkStart w:id="0" w:name="_GoBack"/>
            <w:bookmarkEnd w:id="0"/>
            <w:r w:rsidR="005021B6" w:rsidRPr="009A43A9">
              <w:rPr>
                <w:rFonts w:ascii="PT Astra Serif" w:eastAsia="Calibri" w:hAnsi="PT Astra Serif" w:cs="Times New Roman"/>
                <w:sz w:val="26"/>
                <w:szCs w:val="26"/>
              </w:rPr>
              <w:t>.0</w:t>
            </w:r>
            <w:r>
              <w:rPr>
                <w:rFonts w:ascii="PT Astra Serif" w:eastAsia="Calibri" w:hAnsi="PT Astra Serif" w:cs="Times New Roman"/>
                <w:sz w:val="26"/>
                <w:szCs w:val="26"/>
              </w:rPr>
              <w:t>3</w:t>
            </w:r>
            <w:r w:rsidR="005021B6" w:rsidRPr="009A43A9">
              <w:rPr>
                <w:rFonts w:ascii="PT Astra Serif" w:eastAsia="Calibri" w:hAnsi="PT Astra Serif" w:cs="Times New Roman"/>
                <w:sz w:val="26"/>
                <w:szCs w:val="26"/>
              </w:rPr>
              <w:t>.2025</w:t>
            </w:r>
          </w:p>
          <w:p w:rsidR="00BA3A80" w:rsidRPr="00422C5D" w:rsidRDefault="00BA3A80" w:rsidP="00BA3A80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выполнено</w:t>
            </w:r>
          </w:p>
        </w:tc>
      </w:tr>
      <w:tr w:rsidR="005110E6" w:rsidRPr="00422C5D" w:rsidTr="009A43A9">
        <w:trPr>
          <w:trHeight w:val="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110E6" w:rsidRDefault="005110E6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6"/>
                <w:szCs w:val="26"/>
              </w:rPr>
            </w:pPr>
            <w:r>
              <w:rPr>
                <w:rFonts w:ascii="PT Astra Serif" w:hAnsi="PT Astra Serif" w:cs="Times New Roman"/>
                <w:sz w:val="26"/>
                <w:szCs w:val="26"/>
              </w:rPr>
              <w:t>3.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Pr="00422C5D" w:rsidRDefault="005110E6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>Незначительное</w:t>
            </w:r>
            <w:r w:rsidRPr="00C43A8D"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 число респондентов указали, 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>что не удовлетворен</w:t>
            </w:r>
            <w:r w:rsidRPr="00983880">
              <w:rPr>
                <w:rFonts w:ascii="PT Astra Serif" w:eastAsia="Times New Roman" w:hAnsi="PT Astra Serif" w:cs="Times New Roman"/>
                <w:sz w:val="26"/>
                <w:szCs w:val="26"/>
              </w:rPr>
              <w:t>ы д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>оступностью образовательной деятельности для инвалидов</w:t>
            </w:r>
          </w:p>
        </w:tc>
        <w:tc>
          <w:tcPr>
            <w:tcW w:w="2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Pr="00C408C3" w:rsidRDefault="005110E6" w:rsidP="009A5318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 w:rsidRPr="00C43A8D"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Рекомендуется проанализировать и усовершенствовать условия </w:t>
            </w:r>
            <w:r w:rsidRPr="00983880">
              <w:rPr>
                <w:rFonts w:ascii="PT Astra Serif" w:eastAsia="Times New Roman" w:hAnsi="PT Astra Serif" w:cs="Times New Roman"/>
                <w:sz w:val="26"/>
                <w:szCs w:val="26"/>
              </w:rPr>
              <w:t>д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>оступности образовательной деятельности для инвалидов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Pr="00F85345" w:rsidRDefault="005110E6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6"/>
                <w:szCs w:val="26"/>
              </w:rPr>
            </w:pPr>
            <w:r w:rsidRPr="00F85345">
              <w:rPr>
                <w:rFonts w:ascii="PT Astra Serif" w:hAnsi="PT Astra Serif" w:cs="Times New Roman"/>
                <w:sz w:val="26"/>
                <w:szCs w:val="26"/>
              </w:rPr>
              <w:t>31.12.2025</w:t>
            </w: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Default="005110E6" w:rsidP="009A5318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Директор </w:t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ГПОУ ТО «Тульский государственный технологический колледж»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br/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Захарова Оксана Викторовна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Pr="00422C5D" w:rsidRDefault="00000245" w:rsidP="00000245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  <w:r w:rsidRPr="009A43A9">
              <w:rPr>
                <w:rFonts w:ascii="PT Astra Serif" w:eastAsia="Calibri" w:hAnsi="PT Astra Serif" w:cs="Times New Roman"/>
                <w:sz w:val="26"/>
                <w:szCs w:val="26"/>
              </w:rPr>
              <w:t>обновление  тактильных табличек для инвалидов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5110E6" w:rsidRPr="00422C5D" w:rsidRDefault="005110E6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</w:p>
        </w:tc>
      </w:tr>
      <w:tr w:rsidR="009A5318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I</w:t>
            </w: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  <w:lang w:val="en-US"/>
              </w:rPr>
              <w:t>V</w:t>
            </w: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. Доброжелательность, вежливость работников организации</w:t>
            </w:r>
          </w:p>
        </w:tc>
      </w:tr>
      <w:tr w:rsidR="009A5318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Недостатков не обнаружено</w:t>
            </w:r>
          </w:p>
        </w:tc>
      </w:tr>
      <w:tr w:rsidR="009A5318" w:rsidRPr="00422C5D" w:rsidTr="009A43A9">
        <w:trPr>
          <w:trHeight w:val="1"/>
        </w:trPr>
        <w:tc>
          <w:tcPr>
            <w:tcW w:w="14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DBDB" w:themeFill="accent3" w:themeFillTint="66"/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hAnsi="PT Astra Serif" w:cs="Times New Roman"/>
                <w:b/>
                <w:sz w:val="26"/>
                <w:szCs w:val="26"/>
              </w:rPr>
            </w:pPr>
            <w:r w:rsidRPr="00665294">
              <w:rPr>
                <w:rFonts w:ascii="PT Astra Serif" w:eastAsia="Times New Roman" w:hAnsi="PT Astra Serif" w:cs="Times New Roman"/>
                <w:b/>
                <w:sz w:val="26"/>
                <w:szCs w:val="26"/>
              </w:rPr>
              <w:t>V. Удовлетворенность условиями ведения образовательной деятельности организацией</w:t>
            </w:r>
          </w:p>
        </w:tc>
      </w:tr>
      <w:tr w:rsidR="009A5318" w:rsidRPr="00422C5D" w:rsidTr="00BA3A80">
        <w:trPr>
          <w:trHeight w:val="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>
              <w:rPr>
                <w:rFonts w:ascii="PT Astra Serif" w:eastAsia="Calibri" w:hAnsi="PT Astra Serif" w:cs="Times New Roman"/>
                <w:sz w:val="26"/>
                <w:szCs w:val="26"/>
              </w:rPr>
              <w:t>5.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C43A8D">
              <w:rPr>
                <w:rFonts w:ascii="PT Astra Serif" w:eastAsia="Times New Roman" w:hAnsi="PT Astra Serif" w:cs="Times New Roman"/>
                <w:sz w:val="26"/>
                <w:szCs w:val="26"/>
              </w:rPr>
              <w:t>Незначительное число респондентов указали, что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 не </w:t>
            </w:r>
            <w:r w:rsidRPr="001C407B">
              <w:rPr>
                <w:rFonts w:ascii="PT Astra Serif" w:eastAsia="Times New Roman" w:hAnsi="PT Astra Serif" w:cs="Times New Roman"/>
                <w:sz w:val="26"/>
                <w:szCs w:val="26"/>
              </w:rPr>
              <w:t>готовы рекомендовать организацию родственникам и знакомым</w:t>
            </w:r>
          </w:p>
        </w:tc>
        <w:tc>
          <w:tcPr>
            <w:tcW w:w="2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 w:rsidRPr="00C43A8D">
              <w:rPr>
                <w:rFonts w:ascii="PT Astra Serif" w:eastAsia="Times New Roman" w:hAnsi="PT Astra Serif" w:cs="Times New Roman"/>
                <w:sz w:val="26"/>
                <w:szCs w:val="26"/>
              </w:rPr>
              <w:t>Рекомендуется проанализировать и усовершенствовать условия осуществления образоват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>ельной деятельности организации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9A5318" w:rsidRPr="00422C5D" w:rsidRDefault="009A5318" w:rsidP="009A5318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</w:rPr>
            </w:pPr>
            <w:r w:rsidRPr="00C408C3">
              <w:rPr>
                <w:rFonts w:ascii="PT Astra Serif" w:eastAsia="Times New Roman" w:hAnsi="PT Astra Serif" w:cs="Times New Roman"/>
                <w:sz w:val="26"/>
                <w:szCs w:val="26"/>
              </w:rPr>
              <w:t>31.12.2025</w:t>
            </w: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9A5318" w:rsidRPr="00422C5D" w:rsidRDefault="009A5318" w:rsidP="009A5318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sz w:val="26"/>
                <w:szCs w:val="26"/>
                <w:highlight w:val="red"/>
              </w:rPr>
            </w:pP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t xml:space="preserve">Директор </w:t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ГПОУ ТО «Тульский государственный технологический колледж»</w:t>
            </w:r>
            <w:r>
              <w:rPr>
                <w:rFonts w:ascii="PT Astra Serif" w:eastAsia="Times New Roman" w:hAnsi="PT Astra Serif" w:cs="Times New Roman"/>
                <w:sz w:val="26"/>
                <w:szCs w:val="26"/>
              </w:rPr>
              <w:br/>
            </w:r>
            <w:r w:rsidRPr="004310B7">
              <w:rPr>
                <w:rFonts w:ascii="PT Astra Serif" w:eastAsia="Times New Roman" w:hAnsi="PT Astra Serif" w:cs="Times New Roman"/>
                <w:sz w:val="26"/>
                <w:szCs w:val="26"/>
              </w:rPr>
              <w:t>Захарова Оксана Викторовна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62" w:type="dxa"/>
              <w:right w:w="62" w:type="dxa"/>
            </w:tcMar>
          </w:tcPr>
          <w:p w:rsidR="009A5318" w:rsidRPr="0057719E" w:rsidRDefault="0057719E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</w:rPr>
            </w:pPr>
            <w:r w:rsidRPr="0057719E">
              <w:rPr>
                <w:rFonts w:ascii="PT Astra Serif" w:eastAsia="Calibri" w:hAnsi="PT Astra Serif" w:cs="Times New Roman"/>
                <w:sz w:val="26"/>
                <w:szCs w:val="26"/>
              </w:rPr>
              <w:t>Проведение дней открытых дверей</w:t>
            </w:r>
          </w:p>
          <w:p w:rsidR="0057719E" w:rsidRPr="00422C5D" w:rsidRDefault="0057719E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  <w:r w:rsidRPr="0057719E">
              <w:rPr>
                <w:rFonts w:ascii="PT Astra Serif" w:eastAsia="Calibri" w:hAnsi="PT Astra Serif" w:cs="Times New Roman"/>
                <w:sz w:val="26"/>
                <w:szCs w:val="26"/>
              </w:rPr>
              <w:t>Анкетирование студентов и родителей в целях выявления существующих недостатков в работе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2" w:type="dxa"/>
              <w:right w:w="62" w:type="dxa"/>
            </w:tcMar>
          </w:tcPr>
          <w:p w:rsidR="009A5318" w:rsidRPr="00422C5D" w:rsidRDefault="009A5318" w:rsidP="009A5318">
            <w:pPr>
              <w:spacing w:after="0" w:line="240" w:lineRule="auto"/>
              <w:rPr>
                <w:rFonts w:ascii="PT Astra Serif" w:eastAsia="Calibri" w:hAnsi="PT Astra Serif" w:cs="Times New Roman"/>
                <w:sz w:val="26"/>
                <w:szCs w:val="26"/>
                <w:highlight w:val="red"/>
              </w:rPr>
            </w:pPr>
          </w:p>
        </w:tc>
      </w:tr>
    </w:tbl>
    <w:p w:rsidR="002A7CA8" w:rsidRPr="00665294" w:rsidRDefault="002A7CA8" w:rsidP="009A5318">
      <w:pPr>
        <w:spacing w:after="0" w:line="240" w:lineRule="auto"/>
        <w:jc w:val="both"/>
        <w:rPr>
          <w:rFonts w:ascii="PT Astra Serif" w:eastAsia="Times New Roman" w:hAnsi="PT Astra Serif" w:cs="Times New Roman"/>
          <w:sz w:val="26"/>
          <w:szCs w:val="26"/>
        </w:rPr>
      </w:pPr>
    </w:p>
    <w:sectPr w:rsidR="002A7CA8" w:rsidRPr="00665294" w:rsidSect="00FC69B4">
      <w:endnotePr>
        <w:numFmt w:val="decimal"/>
      </w:endnotePr>
      <w:pgSz w:w="16838" w:h="11906" w:orient="landscape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82D" w:rsidRDefault="006A482D" w:rsidP="00665294">
      <w:pPr>
        <w:spacing w:after="0" w:line="240" w:lineRule="auto"/>
      </w:pPr>
      <w:r>
        <w:separator/>
      </w:r>
    </w:p>
  </w:endnote>
  <w:endnote w:type="continuationSeparator" w:id="0">
    <w:p w:rsidR="006A482D" w:rsidRDefault="006A482D" w:rsidP="00665294">
      <w:pPr>
        <w:spacing w:after="0" w:line="240" w:lineRule="auto"/>
      </w:pPr>
      <w:r>
        <w:continuationSeparator/>
      </w:r>
    </w:p>
  </w:endnote>
  <w:endnote w:id="1">
    <w:p w:rsidR="002106CD" w:rsidRPr="00665294" w:rsidRDefault="002106CD">
      <w:pPr>
        <w:pStyle w:val="a9"/>
        <w:rPr>
          <w:rFonts w:ascii="PT Astra Serif" w:hAnsi="PT Astra Serif"/>
        </w:rPr>
      </w:pPr>
      <w:r w:rsidRPr="00665294">
        <w:rPr>
          <w:rStyle w:val="ab"/>
          <w:rFonts w:ascii="PT Astra Serif" w:hAnsi="PT Astra Serif"/>
        </w:rPr>
        <w:endnoteRef/>
      </w:r>
      <w:r w:rsidRPr="00665294">
        <w:rPr>
          <w:rFonts w:ascii="PT Astra Serif" w:hAnsi="PT Astra Serif"/>
        </w:rPr>
        <w:t xml:space="preserve"> Плановый срок реализации мероприятия указывается в формате ДД.ММ.ГГГГ.</w:t>
      </w:r>
    </w:p>
  </w:endnote>
  <w:endnote w:id="2">
    <w:p w:rsidR="002106CD" w:rsidRDefault="002106CD" w:rsidP="002106CD">
      <w:pPr>
        <w:pStyle w:val="a9"/>
      </w:pPr>
      <w:r>
        <w:rPr>
          <w:rStyle w:val="ab"/>
        </w:rPr>
        <w:endnoteRef/>
      </w:r>
      <w:r>
        <w:t xml:space="preserve"> </w:t>
      </w:r>
      <w:r w:rsidRPr="00665294">
        <w:rPr>
          <w:rFonts w:ascii="PT Astra Serif" w:hAnsi="PT Astra Serif"/>
        </w:rPr>
        <w:t>Столбцы заполняются по мере исполнения мероприятий утвержденного Плана.</w:t>
      </w:r>
      <w:r>
        <w:t xml:space="preserve">  </w:t>
      </w:r>
    </w:p>
  </w:endnote>
  <w:endnote w:id="3">
    <w:p w:rsidR="002106CD" w:rsidRDefault="002106CD">
      <w:pPr>
        <w:pStyle w:val="a9"/>
      </w:pPr>
      <w:r>
        <w:rPr>
          <w:rStyle w:val="ab"/>
        </w:rPr>
        <w:endnoteRef/>
      </w:r>
      <w:r>
        <w:t xml:space="preserve"> </w:t>
      </w:r>
      <w:r>
        <w:rPr>
          <w:rFonts w:ascii="PT Astra Serif" w:hAnsi="PT Astra Serif"/>
        </w:rPr>
        <w:t>Фактический</w:t>
      </w:r>
      <w:r w:rsidRPr="00665294">
        <w:rPr>
          <w:rFonts w:ascii="PT Astra Serif" w:hAnsi="PT Astra Serif"/>
        </w:rPr>
        <w:t xml:space="preserve"> срок реализации мероприятия указывается в формате ДД.ММ.ГГГГ.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82D" w:rsidRDefault="006A482D" w:rsidP="00665294">
      <w:pPr>
        <w:spacing w:after="0" w:line="240" w:lineRule="auto"/>
      </w:pPr>
      <w:r>
        <w:separator/>
      </w:r>
    </w:p>
  </w:footnote>
  <w:footnote w:type="continuationSeparator" w:id="0">
    <w:p w:rsidR="006A482D" w:rsidRDefault="006A482D" w:rsidP="006652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CA8"/>
    <w:rsid w:val="0000009D"/>
    <w:rsid w:val="00000245"/>
    <w:rsid w:val="00007F04"/>
    <w:rsid w:val="00014065"/>
    <w:rsid w:val="000377FF"/>
    <w:rsid w:val="00046BBB"/>
    <w:rsid w:val="00047BAA"/>
    <w:rsid w:val="000601CA"/>
    <w:rsid w:val="00060CD5"/>
    <w:rsid w:val="00065183"/>
    <w:rsid w:val="00067C01"/>
    <w:rsid w:val="00072E60"/>
    <w:rsid w:val="00074C93"/>
    <w:rsid w:val="000A02FA"/>
    <w:rsid w:val="000A1AC6"/>
    <w:rsid w:val="000A44E2"/>
    <w:rsid w:val="000A7744"/>
    <w:rsid w:val="000B0372"/>
    <w:rsid w:val="000E1A63"/>
    <w:rsid w:val="00102D8D"/>
    <w:rsid w:val="0011644A"/>
    <w:rsid w:val="00124C46"/>
    <w:rsid w:val="00126D76"/>
    <w:rsid w:val="001300C3"/>
    <w:rsid w:val="00130319"/>
    <w:rsid w:val="0013588F"/>
    <w:rsid w:val="00140D82"/>
    <w:rsid w:val="00143EA5"/>
    <w:rsid w:val="00151BEA"/>
    <w:rsid w:val="00154FAD"/>
    <w:rsid w:val="001565B9"/>
    <w:rsid w:val="001854E3"/>
    <w:rsid w:val="0018561C"/>
    <w:rsid w:val="00193194"/>
    <w:rsid w:val="001A1E47"/>
    <w:rsid w:val="001A206C"/>
    <w:rsid w:val="001A4B9F"/>
    <w:rsid w:val="001A7A9D"/>
    <w:rsid w:val="001B111A"/>
    <w:rsid w:val="001B32EB"/>
    <w:rsid w:val="001B3E5E"/>
    <w:rsid w:val="001C5EDF"/>
    <w:rsid w:val="001E0108"/>
    <w:rsid w:val="001F38EB"/>
    <w:rsid w:val="001F57EC"/>
    <w:rsid w:val="002009E3"/>
    <w:rsid w:val="00201696"/>
    <w:rsid w:val="0020261B"/>
    <w:rsid w:val="00205608"/>
    <w:rsid w:val="002106CD"/>
    <w:rsid w:val="00217740"/>
    <w:rsid w:val="00222D00"/>
    <w:rsid w:val="0022787C"/>
    <w:rsid w:val="00231BD0"/>
    <w:rsid w:val="002338CC"/>
    <w:rsid w:val="00256351"/>
    <w:rsid w:val="002609AA"/>
    <w:rsid w:val="00263F3C"/>
    <w:rsid w:val="00273117"/>
    <w:rsid w:val="00285FE2"/>
    <w:rsid w:val="002A7CA8"/>
    <w:rsid w:val="002B2081"/>
    <w:rsid w:val="002D0826"/>
    <w:rsid w:val="002D247C"/>
    <w:rsid w:val="002E548F"/>
    <w:rsid w:val="002F57C0"/>
    <w:rsid w:val="002F6948"/>
    <w:rsid w:val="00310175"/>
    <w:rsid w:val="00311287"/>
    <w:rsid w:val="0031221F"/>
    <w:rsid w:val="00317929"/>
    <w:rsid w:val="00327DD9"/>
    <w:rsid w:val="00331FC5"/>
    <w:rsid w:val="003337A1"/>
    <w:rsid w:val="0034069D"/>
    <w:rsid w:val="00341A6B"/>
    <w:rsid w:val="00344443"/>
    <w:rsid w:val="00360768"/>
    <w:rsid w:val="0036405A"/>
    <w:rsid w:val="003664D0"/>
    <w:rsid w:val="00371E84"/>
    <w:rsid w:val="00372410"/>
    <w:rsid w:val="003774E7"/>
    <w:rsid w:val="00387832"/>
    <w:rsid w:val="00392A17"/>
    <w:rsid w:val="003B5BE0"/>
    <w:rsid w:val="003B7466"/>
    <w:rsid w:val="003C1A1B"/>
    <w:rsid w:val="003C4565"/>
    <w:rsid w:val="003C5292"/>
    <w:rsid w:val="003C75E0"/>
    <w:rsid w:val="003D1D23"/>
    <w:rsid w:val="003D3E6E"/>
    <w:rsid w:val="003D53F1"/>
    <w:rsid w:val="003D7C62"/>
    <w:rsid w:val="003E5B9C"/>
    <w:rsid w:val="00403756"/>
    <w:rsid w:val="00405E38"/>
    <w:rsid w:val="00413B14"/>
    <w:rsid w:val="00422C5D"/>
    <w:rsid w:val="00423C00"/>
    <w:rsid w:val="004310B7"/>
    <w:rsid w:val="004334CE"/>
    <w:rsid w:val="004369A4"/>
    <w:rsid w:val="00453A3E"/>
    <w:rsid w:val="00463E8B"/>
    <w:rsid w:val="00464B3A"/>
    <w:rsid w:val="00465367"/>
    <w:rsid w:val="00484DA7"/>
    <w:rsid w:val="00484F2B"/>
    <w:rsid w:val="00490231"/>
    <w:rsid w:val="004A1A3A"/>
    <w:rsid w:val="004D6F1C"/>
    <w:rsid w:val="004E1D4D"/>
    <w:rsid w:val="004F11D9"/>
    <w:rsid w:val="004F1886"/>
    <w:rsid w:val="005021B6"/>
    <w:rsid w:val="0050278B"/>
    <w:rsid w:val="005110E6"/>
    <w:rsid w:val="00514BD6"/>
    <w:rsid w:val="00515F31"/>
    <w:rsid w:val="005174E8"/>
    <w:rsid w:val="00521335"/>
    <w:rsid w:val="00530D7D"/>
    <w:rsid w:val="0054144A"/>
    <w:rsid w:val="00543270"/>
    <w:rsid w:val="0055098C"/>
    <w:rsid w:val="00554413"/>
    <w:rsid w:val="005565D4"/>
    <w:rsid w:val="00560B02"/>
    <w:rsid w:val="00573459"/>
    <w:rsid w:val="00576734"/>
    <w:rsid w:val="0057719E"/>
    <w:rsid w:val="00583B8A"/>
    <w:rsid w:val="005865BB"/>
    <w:rsid w:val="00586C78"/>
    <w:rsid w:val="005930DF"/>
    <w:rsid w:val="005934A3"/>
    <w:rsid w:val="00596527"/>
    <w:rsid w:val="005B196C"/>
    <w:rsid w:val="005B299F"/>
    <w:rsid w:val="005B2E51"/>
    <w:rsid w:val="005B3EDC"/>
    <w:rsid w:val="005B49DF"/>
    <w:rsid w:val="005B6BCE"/>
    <w:rsid w:val="005C53D5"/>
    <w:rsid w:val="005C681A"/>
    <w:rsid w:val="005C7273"/>
    <w:rsid w:val="005D17E9"/>
    <w:rsid w:val="005D22B9"/>
    <w:rsid w:val="005E17ED"/>
    <w:rsid w:val="005E5EBB"/>
    <w:rsid w:val="005F52C4"/>
    <w:rsid w:val="005F6B6C"/>
    <w:rsid w:val="00613280"/>
    <w:rsid w:val="00616968"/>
    <w:rsid w:val="00621CB1"/>
    <w:rsid w:val="00623739"/>
    <w:rsid w:val="00637CF1"/>
    <w:rsid w:val="006519EA"/>
    <w:rsid w:val="006520B9"/>
    <w:rsid w:val="00663392"/>
    <w:rsid w:val="00665294"/>
    <w:rsid w:val="006723FD"/>
    <w:rsid w:val="006846CB"/>
    <w:rsid w:val="006853FA"/>
    <w:rsid w:val="006942BC"/>
    <w:rsid w:val="006A482D"/>
    <w:rsid w:val="006A49F0"/>
    <w:rsid w:val="006B10FC"/>
    <w:rsid w:val="006B15AB"/>
    <w:rsid w:val="006B3C9A"/>
    <w:rsid w:val="006C5695"/>
    <w:rsid w:val="006D0639"/>
    <w:rsid w:val="006D51B7"/>
    <w:rsid w:val="006D77AD"/>
    <w:rsid w:val="006E42D1"/>
    <w:rsid w:val="006E5676"/>
    <w:rsid w:val="006F5FFC"/>
    <w:rsid w:val="00701D3F"/>
    <w:rsid w:val="00702EBC"/>
    <w:rsid w:val="0070566B"/>
    <w:rsid w:val="0071147A"/>
    <w:rsid w:val="00713092"/>
    <w:rsid w:val="007143DD"/>
    <w:rsid w:val="00716088"/>
    <w:rsid w:val="00735E6E"/>
    <w:rsid w:val="0074590A"/>
    <w:rsid w:val="00745C90"/>
    <w:rsid w:val="00751F98"/>
    <w:rsid w:val="00757AE8"/>
    <w:rsid w:val="0076507E"/>
    <w:rsid w:val="00766172"/>
    <w:rsid w:val="007734AC"/>
    <w:rsid w:val="00784478"/>
    <w:rsid w:val="007A7EBF"/>
    <w:rsid w:val="007B1436"/>
    <w:rsid w:val="007B2BDC"/>
    <w:rsid w:val="007B55BF"/>
    <w:rsid w:val="007C3ED2"/>
    <w:rsid w:val="007C7757"/>
    <w:rsid w:val="007D6431"/>
    <w:rsid w:val="007D790C"/>
    <w:rsid w:val="007F0ED9"/>
    <w:rsid w:val="007F7210"/>
    <w:rsid w:val="00802796"/>
    <w:rsid w:val="00814282"/>
    <w:rsid w:val="008210B0"/>
    <w:rsid w:val="00821393"/>
    <w:rsid w:val="00831C1B"/>
    <w:rsid w:val="00843C95"/>
    <w:rsid w:val="00851B58"/>
    <w:rsid w:val="00854A1B"/>
    <w:rsid w:val="00861582"/>
    <w:rsid w:val="00861900"/>
    <w:rsid w:val="008638D3"/>
    <w:rsid w:val="0087165F"/>
    <w:rsid w:val="008807CB"/>
    <w:rsid w:val="0088563E"/>
    <w:rsid w:val="008977F0"/>
    <w:rsid w:val="008A257C"/>
    <w:rsid w:val="008B235A"/>
    <w:rsid w:val="008B78CD"/>
    <w:rsid w:val="008C2B37"/>
    <w:rsid w:val="008D1F68"/>
    <w:rsid w:val="008E0F3C"/>
    <w:rsid w:val="008F375A"/>
    <w:rsid w:val="009049E4"/>
    <w:rsid w:val="00905F77"/>
    <w:rsid w:val="009060B8"/>
    <w:rsid w:val="00926624"/>
    <w:rsid w:val="0093051A"/>
    <w:rsid w:val="00946D31"/>
    <w:rsid w:val="00946EE3"/>
    <w:rsid w:val="0095585C"/>
    <w:rsid w:val="00957F1A"/>
    <w:rsid w:val="0096289B"/>
    <w:rsid w:val="00966FCF"/>
    <w:rsid w:val="009674E4"/>
    <w:rsid w:val="00967D0C"/>
    <w:rsid w:val="00970E61"/>
    <w:rsid w:val="009907AF"/>
    <w:rsid w:val="00997B8B"/>
    <w:rsid w:val="009A43A9"/>
    <w:rsid w:val="009A5318"/>
    <w:rsid w:val="009A6929"/>
    <w:rsid w:val="009B2510"/>
    <w:rsid w:val="009B2F16"/>
    <w:rsid w:val="009B6D73"/>
    <w:rsid w:val="009C2061"/>
    <w:rsid w:val="009C5EE5"/>
    <w:rsid w:val="009D7D06"/>
    <w:rsid w:val="009E5F61"/>
    <w:rsid w:val="00A10BA7"/>
    <w:rsid w:val="00A116F1"/>
    <w:rsid w:val="00A157A6"/>
    <w:rsid w:val="00A22843"/>
    <w:rsid w:val="00A36A91"/>
    <w:rsid w:val="00A401FB"/>
    <w:rsid w:val="00A40B5E"/>
    <w:rsid w:val="00A43AE9"/>
    <w:rsid w:val="00A47181"/>
    <w:rsid w:val="00A61DAA"/>
    <w:rsid w:val="00A62FBD"/>
    <w:rsid w:val="00A70823"/>
    <w:rsid w:val="00A7637E"/>
    <w:rsid w:val="00A84DD0"/>
    <w:rsid w:val="00A92254"/>
    <w:rsid w:val="00AA306F"/>
    <w:rsid w:val="00AB3E2F"/>
    <w:rsid w:val="00AC20AA"/>
    <w:rsid w:val="00AD63E2"/>
    <w:rsid w:val="00AD6544"/>
    <w:rsid w:val="00AD6F08"/>
    <w:rsid w:val="00AE28DD"/>
    <w:rsid w:val="00AE3055"/>
    <w:rsid w:val="00AE43CF"/>
    <w:rsid w:val="00AE4DB7"/>
    <w:rsid w:val="00AF58A4"/>
    <w:rsid w:val="00AF5C19"/>
    <w:rsid w:val="00B071CA"/>
    <w:rsid w:val="00B07C68"/>
    <w:rsid w:val="00B167D4"/>
    <w:rsid w:val="00B1794E"/>
    <w:rsid w:val="00B24058"/>
    <w:rsid w:val="00B26643"/>
    <w:rsid w:val="00B311E3"/>
    <w:rsid w:val="00B31971"/>
    <w:rsid w:val="00B44662"/>
    <w:rsid w:val="00B53241"/>
    <w:rsid w:val="00B64D0C"/>
    <w:rsid w:val="00B755DE"/>
    <w:rsid w:val="00B85EEA"/>
    <w:rsid w:val="00B93B76"/>
    <w:rsid w:val="00BA1845"/>
    <w:rsid w:val="00BA3A80"/>
    <w:rsid w:val="00BA6C85"/>
    <w:rsid w:val="00BA6F22"/>
    <w:rsid w:val="00BC0961"/>
    <w:rsid w:val="00BC7C12"/>
    <w:rsid w:val="00BD6672"/>
    <w:rsid w:val="00BE2D89"/>
    <w:rsid w:val="00BE48E7"/>
    <w:rsid w:val="00BE5FE8"/>
    <w:rsid w:val="00C02EAE"/>
    <w:rsid w:val="00C038C7"/>
    <w:rsid w:val="00C04DA6"/>
    <w:rsid w:val="00C14981"/>
    <w:rsid w:val="00C268E0"/>
    <w:rsid w:val="00C303CA"/>
    <w:rsid w:val="00C32D0C"/>
    <w:rsid w:val="00C34A89"/>
    <w:rsid w:val="00C3672E"/>
    <w:rsid w:val="00C37E36"/>
    <w:rsid w:val="00C4153E"/>
    <w:rsid w:val="00C43A8D"/>
    <w:rsid w:val="00C43B32"/>
    <w:rsid w:val="00C447A6"/>
    <w:rsid w:val="00C45165"/>
    <w:rsid w:val="00C5108F"/>
    <w:rsid w:val="00C56891"/>
    <w:rsid w:val="00C67FD4"/>
    <w:rsid w:val="00C73E8B"/>
    <w:rsid w:val="00C86302"/>
    <w:rsid w:val="00C90B0E"/>
    <w:rsid w:val="00C9149B"/>
    <w:rsid w:val="00CA23C5"/>
    <w:rsid w:val="00CB18B3"/>
    <w:rsid w:val="00CB52C3"/>
    <w:rsid w:val="00CC209B"/>
    <w:rsid w:val="00CC2D5A"/>
    <w:rsid w:val="00CC6FFA"/>
    <w:rsid w:val="00CD275C"/>
    <w:rsid w:val="00CF0DE5"/>
    <w:rsid w:val="00D0654E"/>
    <w:rsid w:val="00D06B6C"/>
    <w:rsid w:val="00D20A16"/>
    <w:rsid w:val="00D405FF"/>
    <w:rsid w:val="00D44847"/>
    <w:rsid w:val="00D5219E"/>
    <w:rsid w:val="00D527F3"/>
    <w:rsid w:val="00D556B0"/>
    <w:rsid w:val="00D575C0"/>
    <w:rsid w:val="00D5779C"/>
    <w:rsid w:val="00D61B68"/>
    <w:rsid w:val="00D74333"/>
    <w:rsid w:val="00D82DBF"/>
    <w:rsid w:val="00D90BB3"/>
    <w:rsid w:val="00D9199D"/>
    <w:rsid w:val="00D925FC"/>
    <w:rsid w:val="00D93E61"/>
    <w:rsid w:val="00D97689"/>
    <w:rsid w:val="00DA7F3C"/>
    <w:rsid w:val="00DB190A"/>
    <w:rsid w:val="00DB5846"/>
    <w:rsid w:val="00DB6021"/>
    <w:rsid w:val="00DC502E"/>
    <w:rsid w:val="00DE2D5A"/>
    <w:rsid w:val="00DF3FE7"/>
    <w:rsid w:val="00E05F5E"/>
    <w:rsid w:val="00E11062"/>
    <w:rsid w:val="00E15AEC"/>
    <w:rsid w:val="00E26707"/>
    <w:rsid w:val="00E2768D"/>
    <w:rsid w:val="00E318A5"/>
    <w:rsid w:val="00E40561"/>
    <w:rsid w:val="00E44B0E"/>
    <w:rsid w:val="00E45D9F"/>
    <w:rsid w:val="00E52723"/>
    <w:rsid w:val="00E55535"/>
    <w:rsid w:val="00E56528"/>
    <w:rsid w:val="00E57E80"/>
    <w:rsid w:val="00E61736"/>
    <w:rsid w:val="00E62FC2"/>
    <w:rsid w:val="00E70099"/>
    <w:rsid w:val="00E716F4"/>
    <w:rsid w:val="00E8164E"/>
    <w:rsid w:val="00E94B89"/>
    <w:rsid w:val="00E9712F"/>
    <w:rsid w:val="00EA0B62"/>
    <w:rsid w:val="00EC10B5"/>
    <w:rsid w:val="00EC1BAD"/>
    <w:rsid w:val="00EC399B"/>
    <w:rsid w:val="00EC5A03"/>
    <w:rsid w:val="00EE2A2C"/>
    <w:rsid w:val="00EF53A5"/>
    <w:rsid w:val="00F14883"/>
    <w:rsid w:val="00F30A0D"/>
    <w:rsid w:val="00F5209B"/>
    <w:rsid w:val="00F57FE2"/>
    <w:rsid w:val="00F61AF6"/>
    <w:rsid w:val="00F63256"/>
    <w:rsid w:val="00F66310"/>
    <w:rsid w:val="00F75CAF"/>
    <w:rsid w:val="00F8359D"/>
    <w:rsid w:val="00F90FDB"/>
    <w:rsid w:val="00FA408B"/>
    <w:rsid w:val="00FB035C"/>
    <w:rsid w:val="00FB4276"/>
    <w:rsid w:val="00FB74F8"/>
    <w:rsid w:val="00FC4141"/>
    <w:rsid w:val="00FC69B4"/>
    <w:rsid w:val="00FD17EE"/>
    <w:rsid w:val="00FD2735"/>
    <w:rsid w:val="00FD3A27"/>
    <w:rsid w:val="00FD55A0"/>
    <w:rsid w:val="00FD5EE0"/>
    <w:rsid w:val="00FF1C3A"/>
    <w:rsid w:val="00FF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218BA"/>
  <w15:docId w15:val="{6C716C70-4BBC-4C31-86E0-525A3A10C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0C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65B9"/>
    <w:pPr>
      <w:suppressAutoHyphens/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422C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2C5D"/>
    <w:rPr>
      <w:rFonts w:ascii="Tahoma" w:hAnsi="Tahoma" w:cs="Tahoma"/>
      <w:sz w:val="16"/>
      <w:szCs w:val="16"/>
    </w:rPr>
  </w:style>
  <w:style w:type="paragraph" w:styleId="a6">
    <w:name w:val="footnote text"/>
    <w:basedOn w:val="a"/>
    <w:link w:val="a7"/>
    <w:uiPriority w:val="99"/>
    <w:semiHidden/>
    <w:unhideWhenUsed/>
    <w:rsid w:val="00665294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665294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665294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rsid w:val="00665294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665294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6652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5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BB5505-A823-46FE-8530-3069DD23D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DNS</dc:creator>
  <cp:lastModifiedBy>Админ</cp:lastModifiedBy>
  <cp:revision>4</cp:revision>
  <cp:lastPrinted>2023-02-06T09:00:00Z</cp:lastPrinted>
  <dcterms:created xsi:type="dcterms:W3CDTF">2025-02-17T09:35:00Z</dcterms:created>
  <dcterms:modified xsi:type="dcterms:W3CDTF">2025-03-11T05:45:00Z</dcterms:modified>
</cp:coreProperties>
</file>